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A2E" w:rsidRDefault="00160198">
      <w:pPr>
        <w:spacing w:line="560" w:lineRule="exact"/>
        <w:jc w:val="center"/>
        <w:rPr>
          <w:rFonts w:asci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cs="方正小标宋_GBK" w:hint="eastAsia"/>
          <w:sz w:val="44"/>
          <w:szCs w:val="44"/>
        </w:rPr>
        <w:t>供应商响应文件</w:t>
      </w:r>
    </w:p>
    <w:tbl>
      <w:tblPr>
        <w:tblW w:w="10142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7307"/>
      </w:tblGrid>
      <w:tr w:rsidR="00783A2E">
        <w:tc>
          <w:tcPr>
            <w:tcW w:w="2835" w:type="dxa"/>
          </w:tcPr>
          <w:p w:rsidR="00783A2E" w:rsidRDefault="0016019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项目名称</w:t>
            </w:r>
          </w:p>
        </w:tc>
        <w:tc>
          <w:tcPr>
            <w:tcW w:w="7307" w:type="dxa"/>
          </w:tcPr>
          <w:p w:rsidR="00783A2E" w:rsidRDefault="00132A46" w:rsidP="00132A46">
            <w:pPr>
              <w:spacing w:line="560" w:lineRule="exact"/>
              <w:jc w:val="left"/>
            </w:pPr>
            <w:r>
              <w:rPr>
                <w:rFonts w:ascii="方正仿宋_GBK" w:eastAsia="方正仿宋_GBK" w:cs="方正仿宋_GBK"/>
                <w:sz w:val="28"/>
                <w:szCs w:val="28"/>
              </w:rPr>
              <w:t>机关2026年度空调</w:t>
            </w:r>
            <w:proofErr w:type="gramStart"/>
            <w:r>
              <w:rPr>
                <w:rFonts w:ascii="方正仿宋_GBK" w:eastAsia="方正仿宋_GBK" w:cs="方正仿宋_GBK"/>
                <w:sz w:val="28"/>
                <w:szCs w:val="28"/>
              </w:rPr>
              <w:t>系统维保服务</w:t>
            </w:r>
            <w:proofErr w:type="gramEnd"/>
            <w:r>
              <w:rPr>
                <w:rFonts w:ascii="方正仿宋_GBK" w:eastAsia="方正仿宋_GBK" w:cs="方正仿宋_GBK"/>
                <w:sz w:val="28"/>
                <w:szCs w:val="28"/>
              </w:rPr>
              <w:t>项目</w:t>
            </w:r>
          </w:p>
        </w:tc>
      </w:tr>
      <w:tr w:rsidR="00783A2E">
        <w:trPr>
          <w:trHeight w:val="829"/>
        </w:trPr>
        <w:tc>
          <w:tcPr>
            <w:tcW w:w="2835" w:type="dxa"/>
          </w:tcPr>
          <w:p w:rsidR="00783A2E" w:rsidRDefault="0016019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供应商名称</w:t>
            </w:r>
          </w:p>
          <w:p w:rsidR="00783A2E" w:rsidRDefault="0016019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（加盖印章）</w:t>
            </w:r>
          </w:p>
        </w:tc>
        <w:tc>
          <w:tcPr>
            <w:tcW w:w="7307" w:type="dxa"/>
          </w:tcPr>
          <w:p w:rsidR="00783A2E" w:rsidRDefault="00783A2E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  <w:tr w:rsidR="00783A2E">
        <w:tc>
          <w:tcPr>
            <w:tcW w:w="2835" w:type="dxa"/>
          </w:tcPr>
          <w:p w:rsidR="00783A2E" w:rsidRDefault="0016019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项目报价</w:t>
            </w:r>
          </w:p>
        </w:tc>
        <w:tc>
          <w:tcPr>
            <w:tcW w:w="7307" w:type="dxa"/>
          </w:tcPr>
          <w:p w:rsidR="00783A2E" w:rsidRDefault="0016019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XX元</w:t>
            </w:r>
          </w:p>
        </w:tc>
      </w:tr>
      <w:tr w:rsidR="00783A2E">
        <w:trPr>
          <w:trHeight w:val="578"/>
        </w:trPr>
        <w:tc>
          <w:tcPr>
            <w:tcW w:w="2835" w:type="dxa"/>
          </w:tcPr>
          <w:p w:rsidR="00783A2E" w:rsidRDefault="0016019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资格条件材料</w:t>
            </w:r>
          </w:p>
        </w:tc>
        <w:tc>
          <w:tcPr>
            <w:tcW w:w="7307" w:type="dxa"/>
          </w:tcPr>
          <w:p w:rsidR="00783A2E" w:rsidRDefault="00160198">
            <w:pPr>
              <w:spacing w:line="560" w:lineRule="exact"/>
              <w:jc w:val="lef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逐条对应响应，可附页</w:t>
            </w:r>
          </w:p>
        </w:tc>
      </w:tr>
      <w:tr w:rsidR="00783A2E">
        <w:trPr>
          <w:trHeight w:val="4017"/>
        </w:trPr>
        <w:tc>
          <w:tcPr>
            <w:tcW w:w="2835" w:type="dxa"/>
          </w:tcPr>
          <w:p w:rsidR="00783A2E" w:rsidRDefault="0016019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实质性需求</w:t>
            </w:r>
          </w:p>
          <w:p w:rsidR="00783A2E" w:rsidRDefault="0016019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7307" w:type="dxa"/>
          </w:tcPr>
          <w:p w:rsidR="00783A2E" w:rsidRDefault="00160198"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逐条对应响应，可随附证明材料或承诺函（格式自拟）。</w:t>
            </w:r>
          </w:p>
        </w:tc>
      </w:tr>
      <w:tr w:rsidR="00783A2E">
        <w:trPr>
          <w:trHeight w:val="4033"/>
        </w:trPr>
        <w:tc>
          <w:tcPr>
            <w:tcW w:w="2835" w:type="dxa"/>
          </w:tcPr>
          <w:p w:rsidR="00783A2E" w:rsidRDefault="0016019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评审因素</w:t>
            </w:r>
          </w:p>
          <w:p w:rsidR="00783A2E" w:rsidRDefault="00160198">
            <w:pPr>
              <w:spacing w:line="560" w:lineRule="exact"/>
              <w:jc w:val="center"/>
              <w:rPr>
                <w:rFonts w:asci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cs="方正仿宋_GBK" w:hint="eastAsia"/>
                <w:sz w:val="28"/>
                <w:szCs w:val="28"/>
              </w:rPr>
              <w:t>响应情况</w:t>
            </w:r>
          </w:p>
        </w:tc>
        <w:tc>
          <w:tcPr>
            <w:tcW w:w="7307" w:type="dxa"/>
          </w:tcPr>
          <w:p w:rsidR="00783A2E" w:rsidRDefault="00783A2E">
            <w:pPr>
              <w:spacing w:line="560" w:lineRule="exact"/>
              <w:rPr>
                <w:rFonts w:ascii="方正仿宋_GBK" w:eastAsia="方正仿宋_GBK" w:cs="方正仿宋_GBK"/>
                <w:sz w:val="28"/>
                <w:szCs w:val="28"/>
              </w:rPr>
            </w:pPr>
          </w:p>
        </w:tc>
      </w:tr>
    </w:tbl>
    <w:p w:rsidR="00783A2E" w:rsidRDefault="00783A2E">
      <w:pPr>
        <w:rPr>
          <w:rFonts w:ascii="方正仿宋_GBK" w:eastAsia="方正仿宋_GBK" w:cs="方正仿宋_GBK"/>
          <w:sz w:val="32"/>
          <w:szCs w:val="32"/>
        </w:rPr>
      </w:pPr>
    </w:p>
    <w:sectPr w:rsidR="00783A2E" w:rsidSect="00783A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2098" w:right="1474" w:bottom="1985" w:left="1262" w:header="1814" w:footer="1474" w:gutter="0"/>
      <w:pgNumType w:start="0"/>
      <w:cols w:space="720"/>
      <w:titlePg/>
      <w:docGrid w:type="linesAndChars" w:linePitch="580" w:charSpace="2168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089" w:rsidRDefault="00516089" w:rsidP="00783A2E">
      <w:r>
        <w:separator/>
      </w:r>
    </w:p>
  </w:endnote>
  <w:endnote w:type="continuationSeparator" w:id="0">
    <w:p w:rsidR="00516089" w:rsidRDefault="00516089" w:rsidP="00783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C78" w:rsidRDefault="00634C7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A2E" w:rsidRDefault="004A311F">
    <w:pPr>
      <w:pStyle w:val="a4"/>
      <w:jc w:val="center"/>
      <w:rPr>
        <w:sz w:val="32"/>
        <w:szCs w:val="32"/>
      </w:rPr>
    </w:pPr>
    <w:r>
      <w:rPr>
        <w:sz w:val="32"/>
        <w:szCs w:val="32"/>
      </w:rPr>
      <w:fldChar w:fldCharType="begin"/>
    </w:r>
    <w:r w:rsidR="00160198">
      <w:rPr>
        <w:sz w:val="32"/>
        <w:szCs w:val="32"/>
      </w:rPr>
      <w:instrText>Page</w:instrText>
    </w:r>
    <w:r>
      <w:rPr>
        <w:sz w:val="32"/>
        <w:szCs w:val="32"/>
      </w:rPr>
      <w:fldChar w:fldCharType="separate"/>
    </w:r>
    <w:r w:rsidR="009A2A69">
      <w:rPr>
        <w:noProof/>
        <w:sz w:val="32"/>
        <w:szCs w:val="32"/>
      </w:rPr>
      <w:t>1</w:t>
    </w:r>
    <w:r>
      <w:rPr>
        <w:sz w:val="32"/>
        <w:szCs w:val="32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C78" w:rsidRDefault="00634C7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089" w:rsidRDefault="00516089" w:rsidP="00783A2E">
      <w:r>
        <w:separator/>
      </w:r>
    </w:p>
  </w:footnote>
  <w:footnote w:type="continuationSeparator" w:id="0">
    <w:p w:rsidR="00516089" w:rsidRDefault="00516089" w:rsidP="00783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C78" w:rsidRDefault="00634C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C78" w:rsidRDefault="00634C7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C78" w:rsidRDefault="00634C7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trackRevisions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useAltKinsokuLineBreakRules/>
    <w:splitPgBreakAndParaMark/>
  </w:compat>
  <w:rsids>
    <w:rsidRoot w:val="00783A2E"/>
    <w:rsid w:val="00132A46"/>
    <w:rsid w:val="00160198"/>
    <w:rsid w:val="004A311F"/>
    <w:rsid w:val="004D714A"/>
    <w:rsid w:val="00510222"/>
    <w:rsid w:val="00516089"/>
    <w:rsid w:val="00634C78"/>
    <w:rsid w:val="00783A2E"/>
    <w:rsid w:val="009A2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3A2E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rsid w:val="00783A2E"/>
    <w:pPr>
      <w:keepNext/>
      <w:keepLines/>
      <w:spacing w:line="560" w:lineRule="exact"/>
      <w:jc w:val="center"/>
      <w:outlineLvl w:val="0"/>
    </w:pPr>
    <w:rPr>
      <w:rFonts w:eastAsia="方正小标宋_GBK"/>
      <w:b/>
      <w:kern w:val="44"/>
      <w:sz w:val="44"/>
    </w:rPr>
  </w:style>
  <w:style w:type="paragraph" w:styleId="2">
    <w:name w:val="heading 2"/>
    <w:basedOn w:val="a"/>
    <w:next w:val="a"/>
    <w:rsid w:val="00783A2E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rsid w:val="00783A2E"/>
    <w:pPr>
      <w:keepNext/>
      <w:keepLines/>
      <w:spacing w:before="260" w:after="260" w:line="415" w:lineRule="auto"/>
      <w:outlineLvl w:val="2"/>
    </w:pPr>
    <w:rPr>
      <w:rFonts w:eastAsia="方正楷体_GBK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3A2E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4">
    <w:name w:val="footer"/>
    <w:basedOn w:val="a"/>
    <w:rsid w:val="00783A2E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customStyle="1" w:styleId="10">
    <w:name w:val="样式 10 磅"/>
    <w:rsid w:val="00783A2E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210">
    <w:name w:val="样式 2 10 磅"/>
    <w:rsid w:val="00783A2E"/>
    <w:pPr>
      <w:widowControl w:val="0"/>
      <w:jc w:val="both"/>
    </w:pPr>
    <w:rPr>
      <w:rFonts w:ascii="Calibri" w:hAnsi="Calibri" w:cs="Arial"/>
      <w:kern w:val="2"/>
      <w:sz w:val="21"/>
      <w:szCs w:val="24"/>
      <w:lang w:bidi="mn-Mong-CN"/>
    </w:rPr>
  </w:style>
  <w:style w:type="paragraph" w:customStyle="1" w:styleId="110">
    <w:name w:val="样式 1 10 磅"/>
    <w:rsid w:val="00783A2E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310">
    <w:name w:val="样式 3 10 磅"/>
    <w:rsid w:val="00783A2E"/>
    <w:pPr>
      <w:widowControl w:val="0"/>
      <w:jc w:val="both"/>
    </w:pPr>
    <w:rPr>
      <w:rFonts w:ascii="Calibri" w:hAnsi="Calibri" w:cs="Arial"/>
      <w:kern w:val="2"/>
      <w:sz w:val="21"/>
      <w:szCs w:val="24"/>
      <w:lang w:bidi="mn-Mong-CN"/>
    </w:rPr>
  </w:style>
  <w:style w:type="paragraph" w:customStyle="1" w:styleId="410">
    <w:name w:val="样式 4 10 磅"/>
    <w:rsid w:val="00783A2E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510">
    <w:name w:val="样式 5 10 磅"/>
    <w:rsid w:val="00783A2E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customStyle="1" w:styleId="610">
    <w:name w:val="样式 6 10 磅"/>
    <w:rsid w:val="00783A2E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634C78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34C78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杨璐</dc:creator>
  <cp:lastModifiedBy>htgl_lihui</cp:lastModifiedBy>
  <cp:revision>5</cp:revision>
  <dcterms:created xsi:type="dcterms:W3CDTF">2025-09-24T08:42:00Z</dcterms:created>
  <dcterms:modified xsi:type="dcterms:W3CDTF">2026-06-15T01:17:00Z</dcterms:modified>
</cp:coreProperties>
</file>